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0F" w:rsidRDefault="00ED790F" w:rsidP="00ED79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Отдел образования Администрации</w:t>
      </w:r>
    </w:p>
    <w:p w:rsidR="00ED790F" w:rsidRDefault="00ED790F" w:rsidP="00ED79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Бельского района</w:t>
      </w:r>
    </w:p>
    <w:p w:rsidR="00ED790F" w:rsidRDefault="00ED790F" w:rsidP="00ED79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90F" w:rsidRDefault="00ED790F" w:rsidP="00ED79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90F" w:rsidRDefault="00ED790F" w:rsidP="00ED79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pacing w:val="7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70"/>
          <w:sz w:val="24"/>
          <w:szCs w:val="24"/>
          <w:lang w:eastAsia="ru-RU"/>
        </w:rPr>
        <w:t>ПРИКАЗ</w:t>
      </w:r>
    </w:p>
    <w:p w:rsidR="00ED790F" w:rsidRDefault="00ED790F" w:rsidP="00ED790F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26 сентября  2018  года                          №  163</w:t>
      </w:r>
    </w:p>
    <w:p w:rsidR="00ED790F" w:rsidRDefault="00ED790F" w:rsidP="00ED790F">
      <w:pPr>
        <w:spacing w:after="0" w:line="240" w:lineRule="auto"/>
        <w:rPr>
          <w:rFonts w:ascii="Times New Roman" w:eastAsia="Times New Roman" w:hAnsi="Times New Roman"/>
          <w:bCs/>
          <w:spacing w:val="7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70"/>
          <w:sz w:val="24"/>
          <w:szCs w:val="24"/>
          <w:lang w:eastAsia="ru-RU"/>
        </w:rPr>
        <w:t xml:space="preserve">                                              </w:t>
      </w:r>
    </w:p>
    <w:p w:rsidR="00ED790F" w:rsidRDefault="00ED790F" w:rsidP="00ED79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93" w:type="dxa"/>
        <w:tblLook w:val="01E0" w:firstRow="1" w:lastRow="1" w:firstColumn="1" w:lastColumn="1" w:noHBand="0" w:noVBand="0"/>
      </w:tblPr>
      <w:tblGrid>
        <w:gridCol w:w="9693"/>
      </w:tblGrid>
      <w:tr w:rsidR="00ED790F" w:rsidTr="00ED790F">
        <w:trPr>
          <w:cantSplit/>
          <w:trHeight w:val="319"/>
        </w:trPr>
        <w:tc>
          <w:tcPr>
            <w:tcW w:w="9693" w:type="dxa"/>
          </w:tcPr>
          <w:p w:rsidR="00ED790F" w:rsidRDefault="00ED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О мерах по организации антикоррупционной </w:t>
            </w:r>
          </w:p>
          <w:p w:rsidR="00ED790F" w:rsidRDefault="00ED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деятельности в сфере образования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D790F" w:rsidRDefault="00ED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территории Бельского района</w:t>
            </w:r>
          </w:p>
          <w:p w:rsidR="00ED790F" w:rsidRDefault="00ED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D790F" w:rsidRDefault="00ED790F" w:rsidP="00ED79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90F" w:rsidRDefault="00ED790F" w:rsidP="00ED79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Федерального закона от 25.12.2008 № 273-ФЗ «О противодействии коррупции» и 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Отдела образования Администрации Бельского района и муниципальных образовательных организаций, защиты интересов граждан от угроз, связанных с коррупцией в сфере образования</w:t>
      </w:r>
      <w:proofErr w:type="gramEnd"/>
    </w:p>
    <w:p w:rsidR="00ED790F" w:rsidRDefault="00ED790F" w:rsidP="00ED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ПРИКАЗЫВАЮ:</w:t>
      </w:r>
    </w:p>
    <w:p w:rsidR="00ED790F" w:rsidRDefault="00ED790F" w:rsidP="00ED790F">
      <w:pPr>
        <w:autoSpaceDE w:val="0"/>
        <w:autoSpaceDN w:val="0"/>
        <w:adjustRightInd w:val="0"/>
        <w:spacing w:after="3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1.Утвердить состав антикоррупционной комиссии и план работы комиссии на 2018-2019 учебный  год (приложение 1). </w:t>
      </w:r>
    </w:p>
    <w:p w:rsidR="00ED790F" w:rsidRDefault="00ED790F" w:rsidP="00ED790F">
      <w:pPr>
        <w:autoSpaceDE w:val="0"/>
        <w:autoSpaceDN w:val="0"/>
        <w:adjustRightInd w:val="0"/>
        <w:spacing w:after="3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2.Утвердить план мероприятий по противодействию коррупции (приложение 2). </w:t>
      </w:r>
    </w:p>
    <w:p w:rsidR="00ED790F" w:rsidRDefault="00ED790F" w:rsidP="00ED790F">
      <w:pPr>
        <w:autoSpaceDE w:val="0"/>
        <w:autoSpaceDN w:val="0"/>
        <w:adjustRightInd w:val="0"/>
        <w:spacing w:after="3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Обеспечить работу «телефона доверия», работу «Интернет-сайта» с целью доведения до граждан реализуемые меры по антикоррупционной политике. </w:t>
      </w:r>
    </w:p>
    <w:p w:rsidR="00ED790F" w:rsidRDefault="00ED790F" w:rsidP="00ED7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 Назначить  ответственными: </w:t>
      </w:r>
    </w:p>
    <w:p w:rsidR="00ED790F" w:rsidRDefault="00ED790F" w:rsidP="00ED7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4.1. За координацию работы и предоставление отчетности, проведение специальных совещаний, посвященных антикоррупционной деятельности, обеспечение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работы «телефонов доверия», обеспечение доступа к информации о деятельности Отдела образования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антикоррупции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за создание и обновление тематического раздела на официальном сайте Администрации Бельского района на странице «Образование», проводимой работы по предупреждению коррупции, в том числе по деятельности комиссии, за профилактику коррупционных и иных правонарушений сотрудников Отдела образования и в дошкольных образовательных организациях,  организацию деятельности Управляющих  советов (Советов школ) 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образовательных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организациях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главного специалиста Отдела образования С.О. Рыбакову;</w:t>
      </w:r>
    </w:p>
    <w:p w:rsidR="00ED790F" w:rsidRDefault="00ED790F" w:rsidP="00ED7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4.2.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За обеспечение разработки методических пособий, рекомендаций по организации антикоррупционного образования учащихся и в образовательных организациях, внедрение его в практику работы образовательных организаций, обеспечение подготовки резерва руководящих кадров, подготовку и размещение Публичного доклада о состоянии и перспективах развития системы образования Бельского района, обеспечение освещения в СМИ – главного специалиста Отдела образования К.Н. Петрову.</w:t>
      </w:r>
      <w:proofErr w:type="gramEnd"/>
    </w:p>
    <w:p w:rsidR="00ED790F" w:rsidRDefault="00ED790F" w:rsidP="00ED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5. Руководителям образовательных организаций Бельского  района: </w:t>
      </w:r>
    </w:p>
    <w:p w:rsidR="00ED790F" w:rsidRDefault="00ED790F" w:rsidP="00ED7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5.1. Разработать и утвердить комплекс мероприятий на  2018-2019 учебный  год по предотвращению коррупции в образовательной организации и обеспечить его исполнение;</w:t>
      </w:r>
    </w:p>
    <w:p w:rsidR="00ED790F" w:rsidRDefault="00ED790F" w:rsidP="00ED790F">
      <w:pPr>
        <w:autoSpaceDE w:val="0"/>
        <w:autoSpaceDN w:val="0"/>
        <w:adjustRightInd w:val="0"/>
        <w:spacing w:after="3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5.2. Назначить в образовательных организациях ответственных за данное направление работы, организовать работу сайтов и своевременное их пополнение, предоставление отчетов о работе образовательной организации, обеспечить работу «телефона доверия»; </w:t>
      </w:r>
    </w:p>
    <w:p w:rsidR="00ED790F" w:rsidRDefault="00ED790F" w:rsidP="00ED7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5.3. Создать (обновить) стенды, уголки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антикоррупции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на которых разместить:</w:t>
      </w:r>
    </w:p>
    <w:p w:rsidR="00ED790F" w:rsidRDefault="00ED790F" w:rsidP="00ED7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-нормативные документы, регламентирующие деятельность учреждения (лицензии, свидетельство об аккредитации, устав);</w:t>
      </w:r>
    </w:p>
    <w:p w:rsidR="00ED790F" w:rsidRDefault="00ED790F" w:rsidP="00ED7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-нормативные документы акты о режиме работы учреждения, порядке приема в образовательное учреждение (положение должно быть разработано и утверждено образовательной организацией), другие локальные акты и положения; </w:t>
      </w:r>
    </w:p>
    <w:p w:rsidR="00ED790F" w:rsidRDefault="00ED790F" w:rsidP="00ED7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-график и порядок приема граждан на доступном месте;</w:t>
      </w:r>
    </w:p>
    <w:p w:rsidR="00ED790F" w:rsidRDefault="00ED790F" w:rsidP="00ED7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-информацию о результатах мониторинга общественного мнения по проблемным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коррупционно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опасным вопросам в сфере образования; </w:t>
      </w:r>
    </w:p>
    <w:p w:rsidR="00ED790F" w:rsidRDefault="00ED790F" w:rsidP="00ED7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-информацию о привлечении к ответственности должностных лиц за допущенные нарушения.</w:t>
      </w:r>
    </w:p>
    <w:p w:rsidR="00ED790F" w:rsidRDefault="00ED790F" w:rsidP="00ED7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5.4. Информацию о мерах, принимаемых в образовательной организации по противодействию коррупции направлять в Отдел образования 1 раз в квартал на 1 число месяца.</w:t>
      </w:r>
    </w:p>
    <w:p w:rsidR="00ED790F" w:rsidRDefault="00ED790F" w:rsidP="00ED790F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6.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ED790F" w:rsidRDefault="00ED790F" w:rsidP="00ED790F">
      <w:pPr>
        <w:widowControl w:val="0"/>
        <w:suppressAutoHyphens/>
        <w:autoSpaceDN w:val="0"/>
        <w:spacing w:after="0" w:line="240" w:lineRule="auto"/>
        <w:ind w:left="170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ED790F" w:rsidRDefault="00ED790F" w:rsidP="00ED790F">
      <w:pPr>
        <w:widowControl w:val="0"/>
        <w:suppressAutoHyphens/>
        <w:autoSpaceDN w:val="0"/>
        <w:spacing w:after="0" w:line="240" w:lineRule="auto"/>
        <w:ind w:left="170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ED790F" w:rsidRDefault="00ED790F" w:rsidP="00ED790F">
      <w:pPr>
        <w:widowControl w:val="0"/>
        <w:suppressAutoHyphens/>
        <w:autoSpaceDN w:val="0"/>
        <w:spacing w:after="0" w:line="240" w:lineRule="auto"/>
        <w:ind w:left="170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ED790F" w:rsidRDefault="00ED790F" w:rsidP="00ED790F">
      <w:pPr>
        <w:widowControl w:val="0"/>
        <w:suppressAutoHyphens/>
        <w:autoSpaceDN w:val="0"/>
        <w:spacing w:after="0" w:line="240" w:lineRule="auto"/>
        <w:ind w:left="170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Заведующая Отделом образования                                    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ab/>
        <w:t xml:space="preserve">   Т.А. </w:t>
      </w:r>
      <w:proofErr w:type="spellStart"/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Шуралёва</w:t>
      </w:r>
      <w:proofErr w:type="spellEnd"/>
    </w:p>
    <w:p w:rsidR="00ED790F" w:rsidRPr="00ED790F" w:rsidRDefault="00ED790F" w:rsidP="00ED790F">
      <w:pPr>
        <w:pageBreakBefore/>
        <w:autoSpaceDE w:val="0"/>
        <w:autoSpaceDN w:val="0"/>
        <w:adjustRightInd w:val="0"/>
        <w:spacing w:after="0" w:line="240" w:lineRule="auto"/>
        <w:ind w:right="56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D790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1 </w:t>
      </w:r>
    </w:p>
    <w:p w:rsidR="00ED790F" w:rsidRPr="00ED790F" w:rsidRDefault="00ED790F" w:rsidP="00ED7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D790F">
        <w:rPr>
          <w:rFonts w:ascii="Times New Roman" w:eastAsia="Times New Roman" w:hAnsi="Times New Roman"/>
          <w:color w:val="000000"/>
          <w:sz w:val="24"/>
          <w:szCs w:val="24"/>
        </w:rPr>
        <w:t xml:space="preserve">к приказу Отдела образования </w:t>
      </w:r>
    </w:p>
    <w:p w:rsidR="00ED790F" w:rsidRPr="00ED790F" w:rsidRDefault="00ED790F" w:rsidP="00ED7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D790F">
        <w:rPr>
          <w:rFonts w:ascii="Times New Roman" w:eastAsia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</w:rPr>
        <w:t>26. 09.2018</w:t>
      </w:r>
      <w:r w:rsidRPr="00ED790F">
        <w:rPr>
          <w:rFonts w:ascii="Times New Roman" w:eastAsia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163</w:t>
      </w:r>
    </w:p>
    <w:p w:rsidR="00ED790F" w:rsidRPr="00ED790F" w:rsidRDefault="00ED790F" w:rsidP="00ED79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D790F" w:rsidRPr="00ED790F" w:rsidRDefault="00ED790F" w:rsidP="00ED79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D790F" w:rsidRPr="00ED790F" w:rsidRDefault="00ED790F" w:rsidP="00ED79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D790F" w:rsidRPr="00ED790F" w:rsidRDefault="00ED790F" w:rsidP="00ED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D790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Состав антикоррупционной </w:t>
      </w:r>
      <w:proofErr w:type="gramStart"/>
      <w:r w:rsidRPr="00ED790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комиссии Отдела образования Администрации Бельского района</w:t>
      </w:r>
      <w:proofErr w:type="gramEnd"/>
    </w:p>
    <w:p w:rsidR="00ED790F" w:rsidRPr="00ED790F" w:rsidRDefault="00ED790F" w:rsidP="00ED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D790F" w:rsidRPr="00ED790F" w:rsidTr="00456A55">
        <w:tc>
          <w:tcPr>
            <w:tcW w:w="3190" w:type="dxa"/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Шуралёва</w:t>
            </w:r>
            <w:proofErr w:type="spellEnd"/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90" w:type="dxa"/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заведующая Отделом образования</w:t>
            </w:r>
          </w:p>
        </w:tc>
        <w:tc>
          <w:tcPr>
            <w:tcW w:w="3191" w:type="dxa"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790F" w:rsidRPr="00ED790F" w:rsidTr="00456A55">
        <w:tc>
          <w:tcPr>
            <w:tcW w:w="3190" w:type="dxa"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790F" w:rsidRPr="00ED790F" w:rsidTr="00456A55">
        <w:tc>
          <w:tcPr>
            <w:tcW w:w="3190" w:type="dxa"/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Пилипенко Татьяна Константиновна</w:t>
            </w:r>
          </w:p>
        </w:tc>
        <w:tc>
          <w:tcPr>
            <w:tcW w:w="3190" w:type="dxa"/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зам. заведующей Отделом образования</w:t>
            </w:r>
          </w:p>
        </w:tc>
        <w:tc>
          <w:tcPr>
            <w:tcW w:w="3191" w:type="dxa"/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790F" w:rsidRPr="00ED790F" w:rsidTr="00456A55">
        <w:tc>
          <w:tcPr>
            <w:tcW w:w="3190" w:type="dxa"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Рыбакова Светлана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Олеговна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главный специалист Отдела образования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секретарь комиссии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790F" w:rsidRPr="00ED790F" w:rsidTr="00456A55">
        <w:tc>
          <w:tcPr>
            <w:tcW w:w="3190" w:type="dxa"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Члены комиссии: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Петрова Кристина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Николаевна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Аверьянова Елена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Валерьевна </w:t>
            </w:r>
          </w:p>
        </w:tc>
        <w:tc>
          <w:tcPr>
            <w:tcW w:w="3190" w:type="dxa"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главный специалист Отдела образования;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главный специалист Отдела образования 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790F" w:rsidRPr="00ED790F" w:rsidRDefault="00ED790F" w:rsidP="00ED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D790F" w:rsidRPr="00ED790F" w:rsidRDefault="00ED790F" w:rsidP="00ED790F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ED790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П</w:t>
      </w:r>
      <w:proofErr w:type="gramEnd"/>
      <w:r w:rsidRPr="00ED790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Л А Н</w:t>
      </w:r>
    </w:p>
    <w:p w:rsidR="00ED790F" w:rsidRPr="00ED790F" w:rsidRDefault="00ED790F" w:rsidP="00ED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790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работы комиссии по реализации антикоррупционной политики</w:t>
      </w:r>
    </w:p>
    <w:p w:rsidR="00ED790F" w:rsidRPr="00ED790F" w:rsidRDefault="00ED790F" w:rsidP="00ED79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D790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Отдела образования Администрации Бельского района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2018-2019</w:t>
      </w:r>
      <w:r w:rsidRPr="00ED790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ED790F" w:rsidRPr="00ED790F" w:rsidRDefault="00ED790F" w:rsidP="00ED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5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933"/>
        <w:gridCol w:w="2520"/>
        <w:gridCol w:w="2521"/>
      </w:tblGrid>
      <w:tr w:rsidR="00ED790F" w:rsidRPr="00ED790F" w:rsidTr="00456A55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D790F" w:rsidRPr="00ED790F" w:rsidTr="00456A55">
        <w:trPr>
          <w:trHeight w:val="1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Подготовка и представление информации о выполнении мероприятий антикоррупционной  деятельности Отдела образования и образовательных организаций Бельского района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2017 - 2018</w:t>
            </w: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Рыбакова С.О.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790F" w:rsidRPr="00ED790F" w:rsidTr="00456A55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Создание и утверждение состава антикоррупционной комиссии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 2018</w:t>
            </w: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Шуралёва</w:t>
            </w:r>
            <w:proofErr w:type="spellEnd"/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790F" w:rsidRPr="00ED790F" w:rsidTr="00456A55">
        <w:trPr>
          <w:trHeight w:val="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Совещание руководителей ОО: 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Об антикоррупционной деятельности в сфере образования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 2018</w:t>
            </w: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Шуралёва</w:t>
            </w:r>
            <w:proofErr w:type="spellEnd"/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Т.А. Рыбакова С.О.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790F" w:rsidRPr="00ED790F" w:rsidTr="00456A55">
        <w:trPr>
          <w:trHeight w:val="5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Направление инструктивно-методических писем в подведомственные образовательные организации о реализации мероприятий по противодействию коррупции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Рыбакова С.О.</w:t>
            </w:r>
          </w:p>
        </w:tc>
      </w:tr>
      <w:tr w:rsidR="00ED790F" w:rsidRPr="00ED790F" w:rsidTr="00456A55">
        <w:trPr>
          <w:trHeight w:val="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Подготовка отчета по антикоррупционной деятельности и его публикация на официальном Интернет-сайте или СМИ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 2018</w:t>
            </w: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Рыбакова С.О.</w:t>
            </w:r>
          </w:p>
        </w:tc>
      </w:tr>
      <w:tr w:rsidR="00ED790F" w:rsidRPr="00ED790F" w:rsidTr="00456A55">
        <w:trPr>
          <w:trHeight w:val="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Создание (обновление) стенда в Отделе образования по антикоррупционной деятельности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Рыбакова С.О.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Петрова К.Н.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790F" w:rsidRPr="00ED790F" w:rsidTr="00456A55">
        <w:trPr>
          <w:trHeight w:val="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проверки стендов и уголков по </w:t>
            </w:r>
            <w:proofErr w:type="spellStart"/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антикоррупции</w:t>
            </w:r>
            <w:proofErr w:type="spellEnd"/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 2018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 2019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Рыбакова С.О.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Петрова К.Н.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790F" w:rsidRPr="00ED790F" w:rsidTr="00456A55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Заседания Комиссии: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Пилипенко Т.К.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790F" w:rsidRPr="00ED790F" w:rsidTr="00456A55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Обсуждение Плана работы комиссии по реализации антикоррупционной политики Отдела образования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Члены антикоррупционной комиссии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790F" w:rsidRPr="00ED790F" w:rsidTr="00456A55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 методических и учебных пособиях по организации антикоррупционного образования учащихся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Петрова К.Н.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790F" w:rsidRPr="00ED790F" w:rsidTr="00456A55">
        <w:trPr>
          <w:trHeight w:val="8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деятельности управляющих Советов (Советов школ) в образовательных организациях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квартал 2019</w:t>
            </w: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Петрова К.Н.</w:t>
            </w:r>
          </w:p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790F" w:rsidRPr="00ED790F" w:rsidTr="00456A55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исполнения планов противодействия коррупции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квартал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Рыбакова С.О.</w:t>
            </w:r>
          </w:p>
        </w:tc>
      </w:tr>
      <w:tr w:rsidR="00ED790F" w:rsidRPr="00ED790F" w:rsidTr="00456A55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наполнении тематического раздела «Антикоррупционная деятельность» на официальном сайте Администрации Бельского района на странице «Образование», освещение в СМИ проводимой работы, в том числе о деятельности комиссии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квартал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F" w:rsidRPr="00ED790F" w:rsidRDefault="00ED790F" w:rsidP="00E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Рыбакова С.О.</w:t>
            </w:r>
          </w:p>
        </w:tc>
      </w:tr>
    </w:tbl>
    <w:p w:rsidR="00ED790F" w:rsidRPr="00ED790F" w:rsidRDefault="00ED790F" w:rsidP="00ED790F">
      <w:pPr>
        <w:pageBreakBefore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790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ED790F" w:rsidRPr="00ED790F" w:rsidRDefault="00ED790F" w:rsidP="00ED7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D790F">
        <w:rPr>
          <w:rFonts w:ascii="Times New Roman" w:eastAsia="Times New Roman" w:hAnsi="Times New Roman"/>
          <w:color w:val="000000"/>
          <w:sz w:val="24"/>
          <w:szCs w:val="24"/>
        </w:rPr>
        <w:t xml:space="preserve">к приказу Отдела образования </w:t>
      </w:r>
    </w:p>
    <w:p w:rsidR="00ED790F" w:rsidRPr="00ED790F" w:rsidRDefault="00ED790F" w:rsidP="00ED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790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от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26.09. 2018</w:t>
      </w:r>
      <w:r w:rsidRPr="00ED790F">
        <w:rPr>
          <w:rFonts w:ascii="Times New Roman" w:eastAsia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</w:rPr>
        <w:t>163</w:t>
      </w:r>
    </w:p>
    <w:p w:rsidR="00ED790F" w:rsidRPr="00ED790F" w:rsidRDefault="00ED790F" w:rsidP="00ED79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90F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ED790F" w:rsidRPr="00ED790F" w:rsidRDefault="00ED790F" w:rsidP="00ED79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9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по противодействию коррупции в сфере образования Бельского района 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2018</w:t>
      </w:r>
      <w:r w:rsidRPr="00ED79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019</w:t>
      </w:r>
      <w:r w:rsidRPr="00ED79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ED790F" w:rsidRPr="00ED790F" w:rsidRDefault="00ED790F" w:rsidP="00ED79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103"/>
        <w:gridCol w:w="1985"/>
        <w:gridCol w:w="1666"/>
      </w:tblGrid>
      <w:tr w:rsidR="00ED790F" w:rsidRPr="00ED790F" w:rsidTr="00456A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</w:tbl>
    <w:p w:rsidR="00ED790F" w:rsidRPr="00ED790F" w:rsidRDefault="00ED790F" w:rsidP="00ED79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103"/>
        <w:gridCol w:w="1985"/>
        <w:gridCol w:w="1666"/>
      </w:tblGrid>
      <w:tr w:rsidR="00ED790F" w:rsidRPr="00ED790F" w:rsidTr="00456A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D790F" w:rsidRPr="00ED790F" w:rsidTr="00456A5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Нормативно-правовое и организационное обеспечение антикоррупционной деятельности  </w:t>
            </w:r>
          </w:p>
          <w:p w:rsidR="00ED790F" w:rsidRPr="00ED790F" w:rsidRDefault="00ED790F" w:rsidP="00ED79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790F" w:rsidRPr="00ED790F" w:rsidTr="00456A55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вопросов профилактики коррупционных преступлений при проведении совещаний и семинаров работников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Рыбакова С.О.</w:t>
            </w:r>
          </w:p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D790F" w:rsidRPr="00ED790F" w:rsidTr="00456A55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Ежегодные отчеты по </w:t>
            </w:r>
            <w:proofErr w:type="spellStart"/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ED790F" w:rsidRPr="00ED790F" w:rsidTr="00456A5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инструктивно-методических писем в образовательные учреждения.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К.Н.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D790F" w:rsidRPr="00ED790F" w:rsidTr="00456A5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Противодействие коррупции при прохождении муниципальной службы </w:t>
            </w:r>
          </w:p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Отделе образования</w:t>
            </w:r>
          </w:p>
        </w:tc>
      </w:tr>
      <w:tr w:rsidR="00ED790F" w:rsidRPr="00ED790F" w:rsidTr="00456A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муниципальными служащими, замещающими должности муниципального служащего в исполнительном органе, включенные в перечень, сведений о своих доходах, об имуществе и обязательствах имущественного характера, а также сведении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специалисты Отдела образования, руководители ОО</w:t>
            </w:r>
          </w:p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до 30 апреля</w:t>
            </w:r>
          </w:p>
        </w:tc>
      </w:tr>
      <w:tr w:rsidR="00ED790F" w:rsidRPr="00ED790F" w:rsidTr="00456A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муниципальных работников, работников образовательных учреждений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Рыбакова С.О.</w:t>
            </w:r>
          </w:p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К.Н.</w:t>
            </w:r>
          </w:p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D790F" w:rsidRPr="00ED790F" w:rsidTr="00456A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Проведение семинаров и консультаций, направленных на повышение профессиональной компетентности руководителей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Рыбакова С.О.</w:t>
            </w:r>
          </w:p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ED790F" w:rsidRPr="00ED790F" w:rsidTr="00456A5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b/>
                <w:lang w:eastAsia="ru-RU"/>
              </w:rPr>
              <w:t>3. Проведение антикоррупционной  экспертизы нормативных правовых актов и их проектов</w:t>
            </w:r>
          </w:p>
        </w:tc>
      </w:tr>
      <w:tr w:rsidR="00ED790F" w:rsidRPr="00ED790F" w:rsidTr="00456A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 юридическим отделом Администрации Бельского района проектов постановлений, распоряжений Администрации Бельского района по вопросам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790F">
              <w:rPr>
                <w:rFonts w:ascii="Times New Roman" w:eastAsia="Times New Roman" w:hAnsi="Times New Roman"/>
                <w:lang w:eastAsia="ru-RU"/>
              </w:rPr>
              <w:t>Шуралёва</w:t>
            </w:r>
            <w:proofErr w:type="spellEnd"/>
            <w:r w:rsidRPr="00ED790F">
              <w:rPr>
                <w:rFonts w:ascii="Times New Roman" w:eastAsia="Times New Roman" w:hAnsi="Times New Roman"/>
                <w:lang w:eastAsia="ru-RU"/>
              </w:rPr>
              <w:t xml:space="preserve"> Т.А., специалисты Отдела образования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ED790F" w:rsidRPr="00ED790F" w:rsidTr="00456A5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b/>
                <w:bCs/>
                <w:lang w:eastAsia="ru-RU"/>
              </w:rPr>
              <w:t>4. Обеспечение доступа граждан и организаций к информации о деятельности Отдела образования</w:t>
            </w:r>
          </w:p>
        </w:tc>
      </w:tr>
      <w:tr w:rsidR="00ED790F" w:rsidRPr="00ED790F" w:rsidTr="00456A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 xml:space="preserve">Предоставление и своевременная актуализация информации в разделе, посвященном реализации </w:t>
            </w:r>
            <w:r w:rsidRPr="00ED790F">
              <w:rPr>
                <w:rFonts w:ascii="Times New Roman" w:eastAsia="Times New Roman" w:hAnsi="Times New Roman"/>
                <w:lang w:eastAsia="ru-RU"/>
              </w:rPr>
              <w:lastRenderedPageBreak/>
              <w:t>антикоррупционной политики, на официальном сайте отдела в сети 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lastRenderedPageBreak/>
              <w:t>Рыбакова С.О.</w:t>
            </w:r>
          </w:p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ED790F" w:rsidRPr="00ED790F" w:rsidTr="00456A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lastRenderedPageBreak/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 xml:space="preserve">Учет и рассмотрение обращений граждан о коррупции, поступающих в Отдел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790F">
              <w:rPr>
                <w:rFonts w:ascii="Times New Roman" w:eastAsia="Times New Roman" w:hAnsi="Times New Roman"/>
                <w:lang w:eastAsia="ru-RU"/>
              </w:rPr>
              <w:t>Шуралёва</w:t>
            </w:r>
            <w:proofErr w:type="spellEnd"/>
            <w:r w:rsidRPr="00ED790F">
              <w:rPr>
                <w:rFonts w:ascii="Times New Roman" w:eastAsia="Times New Roman" w:hAnsi="Times New Roman"/>
                <w:lang w:eastAsia="ru-RU"/>
              </w:rPr>
              <w:t xml:space="preserve"> Т.А.</w:t>
            </w:r>
          </w:p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Спиридонова А.А.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в течение месяца со дня обращения</w:t>
            </w:r>
          </w:p>
        </w:tc>
      </w:tr>
      <w:tr w:rsidR="00ED790F" w:rsidRPr="00ED790F" w:rsidTr="00456A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«телефонов доверия»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Руководители 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ED790F" w:rsidRPr="00ED790F" w:rsidTr="00456A5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b/>
                <w:bCs/>
                <w:lang w:eastAsia="ru-RU"/>
              </w:rPr>
              <w:t>5. Совершенствование организации деятельности по размещению государственных заказов</w:t>
            </w:r>
          </w:p>
        </w:tc>
      </w:tr>
      <w:tr w:rsidR="00ED790F" w:rsidRPr="00ED790F" w:rsidTr="00456A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Реализация системы мер по противодействию коррупции при размещении государственных и муниципальных заказов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790F">
              <w:rPr>
                <w:rFonts w:ascii="Times New Roman" w:eastAsia="Times New Roman" w:hAnsi="Times New Roman"/>
                <w:lang w:eastAsia="ru-RU"/>
              </w:rPr>
              <w:t>Кральковская</w:t>
            </w:r>
            <w:proofErr w:type="spellEnd"/>
            <w:r w:rsidRPr="00ED790F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Руководители 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ED790F" w:rsidRPr="00ED790F" w:rsidTr="00456A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Участие в  семинарах и консультациях по вопросам оформления конкурсной документации для размещения государственных и муниципальных заказов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790F">
              <w:rPr>
                <w:rFonts w:ascii="Times New Roman" w:eastAsia="Times New Roman" w:hAnsi="Times New Roman"/>
                <w:lang w:eastAsia="ru-RU"/>
              </w:rPr>
              <w:t>Кральковская</w:t>
            </w:r>
            <w:proofErr w:type="spellEnd"/>
            <w:r w:rsidRPr="00ED790F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Руководители 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ED790F" w:rsidRPr="00ED790F" w:rsidTr="00456A5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b/>
                <w:bCs/>
                <w:lang w:eastAsia="ru-RU"/>
              </w:rPr>
              <w:t>6. Организация антикоррупционного образования в образовательных организациях Бельского района</w:t>
            </w:r>
          </w:p>
        </w:tc>
      </w:tr>
      <w:tr w:rsidR="00ED790F" w:rsidRPr="00ED790F" w:rsidTr="00456A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Разработка системы воспитательной работы по формированию антикоррупционного мировоззрения, повышения уровня правосознания и правовой культуры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Рыбакова С.О.</w:t>
            </w:r>
          </w:p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Петрова К.Н.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в течение всего периода</w:t>
            </w:r>
          </w:p>
        </w:tc>
      </w:tr>
      <w:tr w:rsidR="00ED790F" w:rsidRPr="00ED790F" w:rsidTr="00456A55">
        <w:trPr>
          <w:trHeight w:val="7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Организация и проведение муниципальных мероприятий, направленных на формирование антикоррупционных установок личности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Рыбакова С.О.</w:t>
            </w:r>
          </w:p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Петрова К.Н.</w:t>
            </w:r>
          </w:p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Руководители 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в течение всего периода</w:t>
            </w:r>
          </w:p>
        </w:tc>
      </w:tr>
      <w:tr w:rsidR="00ED790F" w:rsidRPr="00ED790F" w:rsidTr="00456A55">
        <w:trPr>
          <w:trHeight w:val="49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Кадровое, организационно-техническое обеспечение</w:t>
            </w:r>
          </w:p>
        </w:tc>
      </w:tr>
      <w:tr w:rsidR="00ED790F" w:rsidRPr="00ED790F" w:rsidTr="00456A55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конфиденциальности заданий для муниципального этапа всероссийской олимпиады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Петрова К.Н.</w:t>
            </w:r>
          </w:p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Руководители 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В определённые сроки</w:t>
            </w:r>
          </w:p>
        </w:tc>
      </w:tr>
      <w:tr w:rsidR="00ED790F" w:rsidRPr="00ED790F" w:rsidTr="00456A5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7.2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F" w:rsidRPr="00ED790F" w:rsidRDefault="00ED790F" w:rsidP="00ED790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79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Совершенствование контроля </w:t>
            </w:r>
            <w:proofErr w:type="gramStart"/>
            <w:r w:rsidRPr="00ED79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</w:t>
            </w:r>
            <w:proofErr w:type="gramEnd"/>
          </w:p>
          <w:p w:rsidR="00ED790F" w:rsidRPr="00ED790F" w:rsidRDefault="00ED790F" w:rsidP="00ED790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79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организацией и проведением ЕГЭ-11 </w:t>
            </w:r>
            <w:proofErr w:type="spellStart"/>
            <w:r w:rsidRPr="00ED79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кл</w:t>
            </w:r>
            <w:proofErr w:type="spellEnd"/>
            <w:r w:rsidRPr="00ED79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(ГИА-9 </w:t>
            </w:r>
            <w:proofErr w:type="spellStart"/>
            <w:r w:rsidRPr="00ED79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кл</w:t>
            </w:r>
            <w:proofErr w:type="spellEnd"/>
            <w:r w:rsidRPr="00ED79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):</w:t>
            </w:r>
          </w:p>
          <w:p w:rsidR="00ED790F" w:rsidRPr="00ED790F" w:rsidRDefault="00ED790F" w:rsidP="00ED790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79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-организация информирования участников ЕГЭ (ГИА – 9) и их родителей (законных представителей);</w:t>
            </w:r>
          </w:p>
          <w:p w:rsidR="00ED790F" w:rsidRPr="00ED790F" w:rsidRDefault="00ED790F" w:rsidP="00ED790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79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-обеспечение ознакомления участников ЕГЭ (ГИА –9) с полученными ими результатами;</w:t>
            </w:r>
          </w:p>
          <w:p w:rsidR="00ED790F" w:rsidRPr="00ED790F" w:rsidRDefault="00ED790F" w:rsidP="00ED790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79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-обеспечение присутствия наблюдателей во время проведения ЕГЭ (ГИА –9)</w:t>
            </w:r>
          </w:p>
          <w:p w:rsidR="00ED790F" w:rsidRPr="00ED790F" w:rsidRDefault="00ED790F" w:rsidP="00ED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Пилипенко Т.К.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F" w:rsidRPr="00ED790F" w:rsidRDefault="00ED790F" w:rsidP="00ED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90F">
              <w:rPr>
                <w:rFonts w:ascii="Times New Roman" w:eastAsia="Times New Roman" w:hAnsi="Times New Roman"/>
                <w:lang w:eastAsia="ru-RU"/>
              </w:rPr>
              <w:t>Апрель-июль</w:t>
            </w:r>
          </w:p>
        </w:tc>
      </w:tr>
    </w:tbl>
    <w:p w:rsidR="00ED790F" w:rsidRPr="00ED790F" w:rsidRDefault="00ED790F" w:rsidP="00ED790F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90F" w:rsidRPr="00ED790F" w:rsidRDefault="00ED790F" w:rsidP="00ED790F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90F" w:rsidRPr="00ED790F" w:rsidRDefault="00ED790F" w:rsidP="00ED790F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90F" w:rsidRPr="00ED790F" w:rsidRDefault="00ED790F" w:rsidP="00ED790F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90F" w:rsidRPr="00ED790F" w:rsidRDefault="00ED790F" w:rsidP="00ED790F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90F" w:rsidRPr="00ED790F" w:rsidRDefault="00ED790F" w:rsidP="00ED790F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90F" w:rsidRPr="00ED790F" w:rsidRDefault="00ED790F" w:rsidP="00ED790F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90F" w:rsidRPr="00ED790F" w:rsidRDefault="00ED790F" w:rsidP="00ED790F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90F" w:rsidRPr="00ED790F" w:rsidRDefault="00ED790F" w:rsidP="00ED790F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90F" w:rsidRPr="00ED790F" w:rsidRDefault="00ED790F" w:rsidP="00ED790F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90F" w:rsidRPr="00ED790F" w:rsidRDefault="00ED790F" w:rsidP="00ED790F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90F" w:rsidRPr="00ED790F" w:rsidRDefault="00ED790F" w:rsidP="00ED790F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90F" w:rsidRPr="00ED790F" w:rsidRDefault="00ED790F" w:rsidP="00ED790F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90F" w:rsidRPr="00ED790F" w:rsidRDefault="00ED790F" w:rsidP="00ED790F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90F" w:rsidRPr="00ED790F" w:rsidRDefault="00ED790F" w:rsidP="00ED790F">
      <w:pPr>
        <w:rPr>
          <w:rFonts w:asciiTheme="minorHAnsi" w:eastAsiaTheme="minorHAnsi" w:hAnsiTheme="minorHAnsi" w:cstheme="minorBidi"/>
        </w:rPr>
      </w:pPr>
    </w:p>
    <w:p w:rsidR="00107EEF" w:rsidRDefault="00107EEF"/>
    <w:sectPr w:rsidR="0010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0F"/>
    <w:rsid w:val="00107EEF"/>
    <w:rsid w:val="00EA126E"/>
    <w:rsid w:val="00E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9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9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2018-09-26T09:35:00Z</cp:lastPrinted>
  <dcterms:created xsi:type="dcterms:W3CDTF">2018-09-26T09:37:00Z</dcterms:created>
  <dcterms:modified xsi:type="dcterms:W3CDTF">2018-09-26T09:37:00Z</dcterms:modified>
</cp:coreProperties>
</file>